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520305"/>
            <wp:effectExtent l="0" t="0" r="10160" b="4445"/>
            <wp:docPr id="1" name="图片 1" descr="7bb65bc4f7c3958d7e8c8d22c49c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b65bc4f7c3958d7e8c8d22c49c8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646670"/>
            <wp:effectExtent l="0" t="0" r="10160" b="11430"/>
            <wp:docPr id="2" name="图片 2" descr="32b5ad78c6b7b6e11ad12709b602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b5ad78c6b7b6e11ad12709b602c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4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5CA7"/>
    <w:rsid w:val="090637BB"/>
    <w:rsid w:val="140B00BB"/>
    <w:rsid w:val="18D80733"/>
    <w:rsid w:val="1F6A3A97"/>
    <w:rsid w:val="25C33B0D"/>
    <w:rsid w:val="2F7F0108"/>
    <w:rsid w:val="33027DBA"/>
    <w:rsid w:val="357332DD"/>
    <w:rsid w:val="3BCC453A"/>
    <w:rsid w:val="44714A24"/>
    <w:rsid w:val="45062FE1"/>
    <w:rsid w:val="451F47FD"/>
    <w:rsid w:val="47FC170E"/>
    <w:rsid w:val="4A1137BD"/>
    <w:rsid w:val="522615AF"/>
    <w:rsid w:val="537955AA"/>
    <w:rsid w:val="5CE46060"/>
    <w:rsid w:val="66BB77D7"/>
    <w:rsid w:val="6BF4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cs="宋体" w:asciiTheme="minorAscii" w:hAnsiTheme="minorAsci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0"/>
    </w:pPr>
    <w:rPr>
      <w:rFonts w:ascii="Calibri" w:hAnsi="Calibri"/>
      <w:b/>
      <w:kern w:val="44"/>
      <w:sz w:val="30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/>
      <w:b/>
      <w:sz w:val="28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Calibri" w:hAnsi="Calibri" w:eastAsia="宋体"/>
      <w:b/>
      <w:sz w:val="2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2020-04-26T02:58:00Z</dcterms:created>
  <dc:creator>Administrator</dc:creator>
  <cp:lastModifiedBy>A浅梨涡</cp:lastModifiedBy>
  <dcterms:modified xsi:type="dcterms:W3CDTF">2021-03-30T06:35:48Z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FC51E843DDC9412EA75F8791B2857EBC</vt:lpwstr>
  </property>
</Properties>
</file>